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553" w:rsidRPr="00DE3553" w:rsidRDefault="00DE3553" w:rsidP="00DE3553">
      <w:pPr>
        <w:jc w:val="right"/>
        <w:rPr>
          <w:rFonts w:ascii="Microsoft YaHei Light" w:eastAsia="Microsoft YaHei Light" w:hAnsi="Microsoft YaHei Light" w:cs="Arial"/>
          <w:b/>
          <w:color w:val="000000"/>
          <w:sz w:val="28"/>
          <w:szCs w:val="28"/>
          <w:shd w:val="clear" w:color="auto" w:fill="FFFFFF"/>
        </w:rPr>
      </w:pPr>
      <w:bookmarkStart w:id="0" w:name="_GoBack"/>
      <w:r w:rsidRPr="00DE3553">
        <w:rPr>
          <w:rFonts w:ascii="Microsoft YaHei Light" w:eastAsia="Microsoft YaHei Light" w:hAnsi="Microsoft YaHei Light" w:cs="Arial"/>
          <w:b/>
          <w:color w:val="000000"/>
          <w:sz w:val="32"/>
          <w:szCs w:val="32"/>
          <w:shd w:val="clear" w:color="auto" w:fill="FFFFFF"/>
        </w:rPr>
        <w:t>Y</w:t>
      </w:r>
      <w:r w:rsidR="00DA7E8B" w:rsidRPr="00DE3553">
        <w:rPr>
          <w:rFonts w:ascii="Microsoft YaHei Light" w:eastAsia="Microsoft YaHei Light" w:hAnsi="Microsoft YaHei Light" w:cs="Arial"/>
          <w:b/>
          <w:color w:val="000000"/>
          <w:sz w:val="32"/>
          <w:szCs w:val="32"/>
          <w:shd w:val="clear" w:color="auto" w:fill="FFFFFF"/>
        </w:rPr>
        <w:t xml:space="preserve">8 Humanities Enrichment </w:t>
      </w:r>
      <w:r w:rsidRPr="00DE3553">
        <w:rPr>
          <w:rFonts w:ascii="Microsoft YaHei Light" w:eastAsia="Microsoft YaHei Light" w:hAnsi="Microsoft YaHei Light" w:cs="Arial"/>
          <w:b/>
          <w:color w:val="000000"/>
          <w:sz w:val="32"/>
          <w:szCs w:val="32"/>
          <w:shd w:val="clear" w:color="auto" w:fill="FFFFFF"/>
        </w:rPr>
        <w:t>Project -</w:t>
      </w:r>
      <w:r w:rsidR="00BB0E51">
        <w:rPr>
          <w:rFonts w:ascii="Microsoft YaHei Light" w:eastAsia="Microsoft YaHei Light" w:hAnsi="Microsoft YaHei Light" w:cs="Arial"/>
          <w:b/>
          <w:color w:val="000000"/>
          <w:sz w:val="32"/>
          <w:szCs w:val="32"/>
          <w:shd w:val="clear" w:color="auto" w:fill="FFFFFF"/>
        </w:rPr>
        <w:t xml:space="preserve"> </w:t>
      </w:r>
      <w:r w:rsidR="00DA7E8B" w:rsidRPr="00DE3553">
        <w:rPr>
          <w:rFonts w:ascii="Microsoft YaHei Light" w:eastAsia="Microsoft YaHei Light" w:hAnsi="Microsoft YaHei Light" w:cs="Arial"/>
          <w:b/>
          <w:color w:val="000000"/>
          <w:sz w:val="32"/>
          <w:szCs w:val="32"/>
          <w:shd w:val="clear" w:color="auto" w:fill="FFFFFF"/>
        </w:rPr>
        <w:t>Chinese Art and Culture</w:t>
      </w:r>
      <w:r>
        <w:rPr>
          <w:rFonts w:ascii="Microsoft YaHei Light" w:eastAsia="Microsoft YaHei Light" w:hAnsi="Microsoft YaHei Light" w:cs="Arial"/>
          <w:b/>
          <w:color w:val="000000"/>
          <w:sz w:val="32"/>
          <w:szCs w:val="32"/>
          <w:shd w:val="clear" w:color="auto" w:fill="FFFFFF"/>
        </w:rPr>
        <w:t xml:space="preserve">    </w:t>
      </w:r>
      <w:r w:rsidRPr="00DE3553">
        <w:rPr>
          <w:rFonts w:ascii="Microsoft YaHei Light" w:eastAsia="Microsoft YaHei Light" w:hAnsi="Microsoft YaHei Light" w:cs="Arial"/>
          <w:b/>
          <w:color w:val="000000"/>
          <w:sz w:val="28"/>
          <w:szCs w:val="28"/>
          <w:shd w:val="clear" w:color="auto" w:fill="FFFFFF"/>
        </w:rPr>
        <w:t>Summer 2</w:t>
      </w:r>
    </w:p>
    <w:bookmarkEnd w:id="0"/>
    <w:p w:rsidR="00AB1CB9" w:rsidRPr="00DA7E8B" w:rsidRDefault="00BB0E51">
      <w:pPr>
        <w:rPr>
          <w:rFonts w:ascii="Microsoft YaHei Light" w:eastAsia="Microsoft YaHei Light" w:hAnsi="Microsoft YaHei Light" w:cs="Arial"/>
          <w:color w:val="000000"/>
          <w:shd w:val="clear" w:color="auto" w:fill="FFFFFF"/>
        </w:rPr>
      </w:pPr>
      <w:r w:rsidRPr="004074B2">
        <w:rPr>
          <w:rFonts w:ascii="Microsoft YaHei Light" w:eastAsia="Microsoft YaHei Light" w:hAnsi="Microsoft YaHei Light"/>
          <w:b/>
          <w:i/>
          <w:noProof/>
          <w:lang w:eastAsia="en-GB"/>
        </w:rPr>
        <w:drawing>
          <wp:anchor distT="0" distB="0" distL="114300" distR="114300" simplePos="0" relativeHeight="251659264" behindDoc="0" locked="0" layoutInCell="1" allowOverlap="1">
            <wp:simplePos x="0" y="0"/>
            <wp:positionH relativeFrom="column">
              <wp:posOffset>3810</wp:posOffset>
            </wp:positionH>
            <wp:positionV relativeFrom="paragraph">
              <wp:posOffset>553720</wp:posOffset>
            </wp:positionV>
            <wp:extent cx="1737995" cy="1859915"/>
            <wp:effectExtent l="0" t="0" r="0" b="6985"/>
            <wp:wrapSquare wrapText="bothSides"/>
            <wp:docPr id="2" name="Picture 2" descr="Chinese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ese Pain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7995" cy="185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7E8B" w:rsidRPr="00DA7E8B">
        <w:rPr>
          <w:rFonts w:ascii="Microsoft YaHei Light" w:eastAsia="Microsoft YaHei Light" w:hAnsi="Microsoft YaHei Light" w:cs="Arial"/>
          <w:color w:val="000000"/>
          <w:shd w:val="clear" w:color="auto" w:fill="FFFFFF"/>
        </w:rPr>
        <w:t>Ancient China produced</w:t>
      </w:r>
      <w:r w:rsidR="00DE3553">
        <w:rPr>
          <w:rFonts w:ascii="Microsoft YaHei Light" w:eastAsia="Microsoft YaHei Light" w:hAnsi="Microsoft YaHei Light" w:cs="Arial"/>
          <w:color w:val="000000"/>
          <w:shd w:val="clear" w:color="auto" w:fill="FFFFFF"/>
        </w:rPr>
        <w:t xml:space="preserve"> and </w:t>
      </w:r>
      <w:r w:rsidR="00013344">
        <w:rPr>
          <w:rFonts w:ascii="Microsoft YaHei Light" w:eastAsia="Microsoft YaHei Light" w:hAnsi="Microsoft YaHei Light" w:cs="Arial"/>
          <w:color w:val="000000"/>
          <w:shd w:val="clear" w:color="auto" w:fill="FFFFFF"/>
        </w:rPr>
        <w:t>inspired</w:t>
      </w:r>
      <w:r w:rsidR="00DA7E8B" w:rsidRPr="00DA7E8B">
        <w:rPr>
          <w:rFonts w:ascii="Microsoft YaHei Light" w:eastAsia="Microsoft YaHei Light" w:hAnsi="Microsoft YaHei Light" w:cs="Arial"/>
          <w:color w:val="000000"/>
          <w:shd w:val="clear" w:color="auto" w:fill="FFFFFF"/>
        </w:rPr>
        <w:t xml:space="preserve"> many types of beautiful works of art. Different eras and dynasties had their specialties. Chinese philosophy and religion had an impact on artistic styles and subjects. </w:t>
      </w:r>
    </w:p>
    <w:p w:rsidR="00DA7E8B" w:rsidRPr="004074B2" w:rsidRDefault="00DA7E8B" w:rsidP="004074B2">
      <w:pPr>
        <w:rPr>
          <w:rFonts w:ascii="Microsoft YaHei Light" w:eastAsia="Microsoft YaHei Light" w:hAnsi="Microsoft YaHei Light" w:cs="Arial"/>
          <w:b/>
          <w:i/>
          <w:color w:val="000000"/>
          <w:shd w:val="clear" w:color="auto" w:fill="FFFFFF"/>
        </w:rPr>
      </w:pPr>
      <w:r w:rsidRPr="004074B2">
        <w:rPr>
          <w:rFonts w:ascii="Microsoft YaHei Light" w:eastAsia="Microsoft YaHei Light" w:hAnsi="Microsoft YaHei Light" w:cs="Arial"/>
          <w:b/>
          <w:i/>
          <w:iCs/>
          <w:color w:val="000000"/>
          <w:shd w:val="clear" w:color="auto" w:fill="FFFFFF"/>
        </w:rPr>
        <w:t>Mountain Hall</w:t>
      </w:r>
      <w:r w:rsidRPr="004074B2">
        <w:rPr>
          <w:rFonts w:ascii="Microsoft YaHei Light" w:eastAsia="Microsoft YaHei Light" w:hAnsi="Microsoft YaHei Light" w:cs="Arial"/>
          <w:b/>
          <w:i/>
          <w:color w:val="000000"/>
          <w:shd w:val="clear" w:color="auto" w:fill="FFFFFF"/>
        </w:rPr>
        <w:t> by Dong Yuan </w:t>
      </w:r>
      <w:r w:rsidRPr="004074B2">
        <w:rPr>
          <w:rFonts w:ascii="Microsoft YaHei Light" w:eastAsia="Microsoft YaHei Light" w:hAnsi="Microsoft YaHei Light" w:cs="Arial"/>
          <w:b/>
          <w:i/>
          <w:color w:val="000000"/>
        </w:rPr>
        <w:br/>
      </w:r>
      <w:r w:rsidRPr="004074B2">
        <w:rPr>
          <w:rFonts w:ascii="Microsoft YaHei Light" w:eastAsia="Microsoft YaHei Light" w:hAnsi="Microsoft YaHei Light" w:cs="Arial"/>
          <w:b/>
          <w:i/>
          <w:color w:val="000000"/>
          <w:shd w:val="clear" w:color="auto" w:fill="FFFFFF"/>
        </w:rPr>
        <w:t>Landscape Painting from Five Dynasties Period</w:t>
      </w:r>
    </w:p>
    <w:p w:rsidR="00DA7E8B" w:rsidRPr="00DA7E8B" w:rsidRDefault="002E3F1F" w:rsidP="004074B2">
      <w:pPr>
        <w:rPr>
          <w:rFonts w:ascii="Microsoft YaHei Light" w:eastAsia="Microsoft YaHei Light" w:hAnsi="Microsoft YaHei Light" w:cs="Arial"/>
          <w:b/>
          <w:color w:val="000000"/>
          <w:lang w:eastAsia="en-GB"/>
        </w:rPr>
      </w:pPr>
      <w:r w:rsidRPr="00DA7E8B">
        <w:rPr>
          <w:rFonts w:ascii="Microsoft YaHei Light" w:eastAsia="Microsoft YaHei Light" w:hAnsi="Microsoft YaHei Light" w:cs="Arial"/>
          <w:noProof/>
          <w:color w:val="000000"/>
          <w:lang w:eastAsia="en-GB"/>
        </w:rPr>
        <w:drawing>
          <wp:anchor distT="0" distB="0" distL="114300" distR="114300" simplePos="0" relativeHeight="251658240" behindDoc="1" locked="0" layoutInCell="1" allowOverlap="1">
            <wp:simplePos x="0" y="0"/>
            <wp:positionH relativeFrom="column">
              <wp:posOffset>3810</wp:posOffset>
            </wp:positionH>
            <wp:positionV relativeFrom="paragraph">
              <wp:posOffset>1325880</wp:posOffset>
            </wp:positionV>
            <wp:extent cx="1920240" cy="1463040"/>
            <wp:effectExtent l="0" t="0" r="3810" b="3810"/>
            <wp:wrapTight wrapText="bothSides">
              <wp:wrapPolygon edited="0">
                <wp:start x="0" y="0"/>
                <wp:lineTo x="0" y="21375"/>
                <wp:lineTo x="21429" y="21375"/>
                <wp:lineTo x="21429" y="0"/>
                <wp:lineTo x="0" y="0"/>
              </wp:wrapPolygon>
            </wp:wrapTight>
            <wp:docPr id="3" name="Picture 3" descr="Chinese Calli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ese Calligrap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0240" cy="1463040"/>
                    </a:xfrm>
                    <a:prstGeom prst="rect">
                      <a:avLst/>
                    </a:prstGeom>
                    <a:noFill/>
                    <a:ln>
                      <a:noFill/>
                    </a:ln>
                  </pic:spPr>
                </pic:pic>
              </a:graphicData>
            </a:graphic>
          </wp:anchor>
        </w:drawing>
      </w:r>
      <w:r w:rsidR="00DA7E8B" w:rsidRPr="00DA7E8B">
        <w:rPr>
          <w:rFonts w:ascii="Microsoft YaHei Light" w:eastAsia="Microsoft YaHei Light" w:hAnsi="Microsoft YaHei Light" w:cs="Arial"/>
          <w:b/>
          <w:bCs/>
          <w:color w:val="000000"/>
          <w:shd w:val="clear" w:color="auto" w:fill="FFFFFF"/>
          <w:lang w:eastAsia="en-GB"/>
        </w:rPr>
        <w:t>The Three Perfections</w:t>
      </w:r>
      <w:r w:rsidR="00DA7E8B" w:rsidRPr="00DA7E8B">
        <w:rPr>
          <w:rFonts w:ascii="Microsoft YaHei Light" w:eastAsia="Microsoft YaHei Light" w:hAnsi="Microsoft YaHei Light" w:cs="Arial"/>
          <w:color w:val="000000"/>
          <w:shd w:val="clear" w:color="auto" w:fill="FFFFFF"/>
          <w:lang w:eastAsia="en-GB"/>
        </w:rPr>
        <w:t xml:space="preserve"> were calligraphy, poetry, and painting. Often they would be combined together in art. </w:t>
      </w:r>
      <w:r w:rsidR="00DA7E8B" w:rsidRPr="00DA7E8B">
        <w:rPr>
          <w:rFonts w:ascii="Microsoft YaHei Light" w:eastAsia="Microsoft YaHei Light" w:hAnsi="Microsoft YaHei Light" w:cs="Arial"/>
          <w:color w:val="000000"/>
          <w:lang w:eastAsia="en-GB"/>
        </w:rPr>
        <w:br/>
      </w:r>
      <w:r w:rsidR="00DA7E8B" w:rsidRPr="00DA7E8B">
        <w:rPr>
          <w:rFonts w:ascii="Microsoft YaHei Light" w:eastAsia="Microsoft YaHei Light" w:hAnsi="Microsoft YaHei Light" w:cs="Arial"/>
          <w:b/>
          <w:bCs/>
          <w:color w:val="000000"/>
          <w:shd w:val="clear" w:color="auto" w:fill="FFFFFF"/>
          <w:lang w:eastAsia="en-GB"/>
        </w:rPr>
        <w:t>Calligraphy</w:t>
      </w:r>
      <w:r w:rsidR="00DA7E8B" w:rsidRPr="00DA7E8B">
        <w:rPr>
          <w:rFonts w:ascii="Microsoft YaHei Light" w:eastAsia="Microsoft YaHei Light" w:hAnsi="Microsoft YaHei Light" w:cs="Arial"/>
          <w:color w:val="000000"/>
          <w:shd w:val="clear" w:color="auto" w:fill="FFFFFF"/>
          <w:lang w:eastAsia="en-GB"/>
        </w:rPr>
        <w:t> - This is art of handwriting. The Ancient Chinese considered writing an important form of art. Calligraphers would practice for years to learn to write perfectly, but with style. Each of the over 40,000 characters needed to be drawn precisely. In addition, each stroke in a character had to be drawn in a specific order. </w:t>
      </w:r>
      <w:r w:rsidR="00DA7E8B" w:rsidRPr="00DA7E8B">
        <w:rPr>
          <w:rFonts w:ascii="Microsoft YaHei Light" w:eastAsia="Microsoft YaHei Light" w:hAnsi="Microsoft YaHei Light" w:cs="Arial"/>
          <w:color w:val="000000"/>
          <w:lang w:eastAsia="en-GB"/>
        </w:rPr>
        <w:br/>
      </w:r>
      <w:r w:rsidR="00DA7E8B" w:rsidRPr="00DA7E8B">
        <w:rPr>
          <w:rFonts w:ascii="Microsoft YaHei Light" w:eastAsia="Microsoft YaHei Light" w:hAnsi="Microsoft YaHei Light" w:cs="Arial"/>
          <w:color w:val="000000"/>
          <w:lang w:eastAsia="en-GB"/>
        </w:rPr>
        <w:br/>
      </w:r>
      <w:r w:rsidR="00DA7E8B" w:rsidRPr="00DA7E8B">
        <w:rPr>
          <w:rFonts w:ascii="Microsoft YaHei Light" w:eastAsia="Microsoft YaHei Light" w:hAnsi="Microsoft YaHei Light" w:cs="Arial"/>
          <w:b/>
          <w:color w:val="000000"/>
          <w:lang w:eastAsia="en-GB"/>
        </w:rPr>
        <w:t>Calligraphy</w:t>
      </w:r>
    </w:p>
    <w:p w:rsidR="00013344" w:rsidRDefault="00013344" w:rsidP="00DA7E8B">
      <w:pPr>
        <w:spacing w:after="0" w:line="240" w:lineRule="auto"/>
        <w:rPr>
          <w:rFonts w:ascii="Microsoft YaHei Light" w:eastAsia="Microsoft YaHei Light" w:hAnsi="Microsoft YaHei Light" w:cs="Arial"/>
          <w:b/>
          <w:bCs/>
          <w:color w:val="000000"/>
          <w:shd w:val="clear" w:color="auto" w:fill="FFFFFF"/>
          <w:lang w:eastAsia="en-GB"/>
        </w:rPr>
      </w:pPr>
    </w:p>
    <w:p w:rsidR="00013344" w:rsidRDefault="00013344" w:rsidP="00DA7E8B">
      <w:pPr>
        <w:spacing w:after="0" w:line="240" w:lineRule="auto"/>
        <w:rPr>
          <w:rFonts w:ascii="Microsoft YaHei Light" w:eastAsia="Microsoft YaHei Light" w:hAnsi="Microsoft YaHei Light" w:cs="Arial"/>
          <w:b/>
          <w:bCs/>
          <w:color w:val="000000"/>
          <w:shd w:val="clear" w:color="auto" w:fill="FFFFFF"/>
          <w:lang w:eastAsia="en-GB"/>
        </w:rPr>
      </w:pPr>
    </w:p>
    <w:p w:rsidR="00013344" w:rsidRDefault="00DA7E8B" w:rsidP="00DA7E8B">
      <w:pPr>
        <w:spacing w:after="0" w:line="240" w:lineRule="auto"/>
        <w:rPr>
          <w:rFonts w:ascii="Microsoft YaHei Light" w:eastAsia="Microsoft YaHei Light" w:hAnsi="Microsoft YaHei Light" w:cs="Arial"/>
          <w:color w:val="000000"/>
          <w:shd w:val="clear" w:color="auto" w:fill="FFFFFF"/>
          <w:lang w:eastAsia="en-GB"/>
        </w:rPr>
      </w:pPr>
      <w:r w:rsidRPr="00DA7E8B">
        <w:rPr>
          <w:rFonts w:ascii="Microsoft YaHei Light" w:eastAsia="Microsoft YaHei Light" w:hAnsi="Microsoft YaHei Light" w:cs="Arial"/>
          <w:b/>
          <w:bCs/>
          <w:color w:val="000000"/>
          <w:shd w:val="clear" w:color="auto" w:fill="FFFFFF"/>
          <w:lang w:eastAsia="en-GB"/>
        </w:rPr>
        <w:t>Poetry </w:t>
      </w:r>
      <w:r w:rsidRPr="00DA7E8B">
        <w:rPr>
          <w:rFonts w:ascii="Microsoft YaHei Light" w:eastAsia="Microsoft YaHei Light" w:hAnsi="Microsoft YaHei Light" w:cs="Arial"/>
          <w:color w:val="000000"/>
          <w:shd w:val="clear" w:color="auto" w:fill="FFFFFF"/>
          <w:lang w:eastAsia="en-GB"/>
        </w:rPr>
        <w:t>- Poetry was an important form of art as well. Great poets were famous throughout the empire, but all educated people were expected to write poetry. During the Tang Dynasty poetry became so important that writing poetry was part of the examinations to become a civil servant and work for the government. </w:t>
      </w:r>
    </w:p>
    <w:p w:rsidR="0057508A" w:rsidRPr="00C342DE" w:rsidRDefault="0057508A" w:rsidP="00DA7E8B">
      <w:pPr>
        <w:spacing w:after="0" w:line="240" w:lineRule="auto"/>
        <w:rPr>
          <w:rFonts w:ascii="Microsoft YaHei Light" w:eastAsia="Microsoft YaHei Light" w:hAnsi="Microsoft YaHei Light" w:cs="Arial"/>
          <w:b/>
          <w:bCs/>
          <w:color w:val="000000"/>
          <w:sz w:val="16"/>
          <w:szCs w:val="16"/>
          <w:shd w:val="clear" w:color="auto" w:fill="FFFFFF"/>
          <w:lang w:eastAsia="en-GB"/>
        </w:rPr>
      </w:pPr>
    </w:p>
    <w:p w:rsidR="00DA7E8B" w:rsidRPr="00C342DE" w:rsidRDefault="00DA7E8B" w:rsidP="00DA7E8B">
      <w:pPr>
        <w:spacing w:after="0" w:line="240" w:lineRule="auto"/>
        <w:rPr>
          <w:rFonts w:ascii="Microsoft YaHei Light" w:eastAsia="Microsoft YaHei Light" w:hAnsi="Microsoft YaHei Light" w:cs="Times New Roman"/>
          <w:sz w:val="16"/>
          <w:szCs w:val="16"/>
          <w:lang w:eastAsia="en-GB"/>
        </w:rPr>
      </w:pPr>
      <w:r w:rsidRPr="00DA7E8B">
        <w:rPr>
          <w:rFonts w:ascii="Microsoft YaHei Light" w:eastAsia="Microsoft YaHei Light" w:hAnsi="Microsoft YaHei Light" w:cs="Arial"/>
          <w:b/>
          <w:bCs/>
          <w:color w:val="000000"/>
          <w:shd w:val="clear" w:color="auto" w:fill="FFFFFF"/>
          <w:lang w:eastAsia="en-GB"/>
        </w:rPr>
        <w:t>Painting</w:t>
      </w:r>
      <w:r w:rsidRPr="00DA7E8B">
        <w:rPr>
          <w:rFonts w:ascii="Microsoft YaHei Light" w:eastAsia="Microsoft YaHei Light" w:hAnsi="Microsoft YaHei Light" w:cs="Arial"/>
          <w:color w:val="000000"/>
          <w:shd w:val="clear" w:color="auto" w:fill="FFFFFF"/>
          <w:lang w:eastAsia="en-GB"/>
        </w:rPr>
        <w:t> - Painting was often inspired by poetry and combined with calligraphy. Many paintings were landscapes that featured mountains, homes, birds, trees, and water. </w:t>
      </w:r>
      <w:r w:rsidRPr="00DA7E8B">
        <w:rPr>
          <w:rFonts w:ascii="Microsoft YaHei Light" w:eastAsia="Microsoft YaHei Light" w:hAnsi="Microsoft YaHei Light" w:cs="Arial"/>
          <w:color w:val="000000"/>
          <w:lang w:eastAsia="en-GB"/>
        </w:rPr>
        <w:br/>
      </w:r>
    </w:p>
    <w:p w:rsidR="00DA7E8B" w:rsidRPr="00DA7E8B" w:rsidRDefault="002E3F1F" w:rsidP="00DA7E8B">
      <w:pPr>
        <w:rPr>
          <w:rFonts w:ascii="Microsoft YaHei Light" w:eastAsia="Microsoft YaHei Light" w:hAnsi="Microsoft YaHei Light" w:cs="Arial"/>
          <w:color w:val="000000"/>
          <w:shd w:val="clear" w:color="auto" w:fill="FFFFFF"/>
        </w:rPr>
      </w:pPr>
      <w:r w:rsidRPr="00DA7E8B">
        <w:rPr>
          <w:rFonts w:ascii="Microsoft YaHei Light" w:eastAsia="Microsoft YaHei Light" w:hAnsi="Microsoft YaHei Light"/>
          <w:noProof/>
          <w:lang w:eastAsia="en-GB"/>
        </w:rPr>
        <w:drawing>
          <wp:anchor distT="0" distB="0" distL="114300" distR="114300" simplePos="0" relativeHeight="251660288" behindDoc="0" locked="0" layoutInCell="1" allowOverlap="1">
            <wp:simplePos x="0" y="0"/>
            <wp:positionH relativeFrom="column">
              <wp:posOffset>2778981</wp:posOffset>
            </wp:positionH>
            <wp:positionV relativeFrom="paragraph">
              <wp:posOffset>779062</wp:posOffset>
            </wp:positionV>
            <wp:extent cx="1764420" cy="1397442"/>
            <wp:effectExtent l="0" t="0" r="7620" b="0"/>
            <wp:wrapSquare wrapText="bothSides"/>
            <wp:docPr id="5" name="Picture 5" descr="Image result for chinese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nese blue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420" cy="13974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column">
              <wp:posOffset>4838065</wp:posOffset>
            </wp:positionH>
            <wp:positionV relativeFrom="paragraph">
              <wp:posOffset>508635</wp:posOffset>
            </wp:positionV>
            <wp:extent cx="1645920" cy="1716405"/>
            <wp:effectExtent l="0" t="0" r="0" b="0"/>
            <wp:wrapTight wrapText="bothSides">
              <wp:wrapPolygon edited="0">
                <wp:start x="21600" y="21600"/>
                <wp:lineTo x="21600" y="264"/>
                <wp:lineTo x="350" y="264"/>
                <wp:lineTo x="350" y="21600"/>
                <wp:lineTo x="21600" y="21600"/>
              </wp:wrapPolygon>
            </wp:wrapTight>
            <wp:docPr id="6" name="Picture 6" descr="Image result for chinese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nese blue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645920" cy="1716405"/>
                    </a:xfrm>
                    <a:prstGeom prst="rect">
                      <a:avLst/>
                    </a:prstGeom>
                    <a:noFill/>
                    <a:ln>
                      <a:noFill/>
                    </a:ln>
                  </pic:spPr>
                </pic:pic>
              </a:graphicData>
            </a:graphic>
          </wp:anchor>
        </w:drawing>
      </w:r>
      <w:r w:rsidR="00DA7E8B" w:rsidRPr="00DA7E8B">
        <w:rPr>
          <w:rFonts w:ascii="Microsoft YaHei Light" w:eastAsia="Microsoft YaHei Light" w:hAnsi="Microsoft YaHei Light" w:cs="Arial"/>
          <w:b/>
          <w:bCs/>
          <w:color w:val="000000"/>
          <w:shd w:val="clear" w:color="auto" w:fill="FFFFFF"/>
          <w:lang w:eastAsia="en-GB"/>
        </w:rPr>
        <w:t>Porcelain</w:t>
      </w:r>
      <w:r w:rsidR="00DA7E8B" w:rsidRPr="00DA7E8B">
        <w:rPr>
          <w:rFonts w:ascii="Microsoft YaHei Light" w:eastAsia="Microsoft YaHei Light" w:hAnsi="Microsoft YaHei Light" w:cs="Arial"/>
          <w:color w:val="000000"/>
          <w:shd w:val="clear" w:color="auto" w:fill="FFFFFF"/>
          <w:lang w:eastAsia="en-GB"/>
        </w:rPr>
        <w:t> </w:t>
      </w:r>
      <w:r w:rsidR="00DA7E8B" w:rsidRPr="00DA7E8B">
        <w:rPr>
          <w:rFonts w:ascii="Microsoft YaHei Light" w:eastAsia="Microsoft YaHei Light" w:hAnsi="Microsoft YaHei Light" w:cs="Arial"/>
          <w:color w:val="000000"/>
          <w:lang w:eastAsia="en-GB"/>
        </w:rPr>
        <w:br/>
      </w:r>
      <w:r w:rsidR="00DA7E8B" w:rsidRPr="00DA7E8B">
        <w:rPr>
          <w:rFonts w:ascii="Microsoft YaHei Light" w:eastAsia="Microsoft YaHei Light" w:hAnsi="Microsoft YaHei Light" w:cs="Arial"/>
          <w:color w:val="000000"/>
          <w:shd w:val="clear" w:color="auto" w:fill="FFFFFF"/>
          <w:lang w:eastAsia="en-GB"/>
        </w:rPr>
        <w:t>Fine Chinese porcelain was not only an important art, but also became an important export. During the Ming Dynasty blue and white vases became highly prized and were sold to the wealthy throughout Europe and Asia. </w:t>
      </w:r>
    </w:p>
    <w:p w:rsidR="00DE3553" w:rsidRPr="004074B2" w:rsidRDefault="002E3F1F">
      <w:pPr>
        <w:rPr>
          <w:rFonts w:ascii="Microsoft YaHei Light" w:eastAsia="Microsoft YaHei Light" w:hAnsi="Microsoft YaHei Light"/>
        </w:rPr>
      </w:pPr>
      <w:r w:rsidRPr="004074B2">
        <w:rPr>
          <w:rFonts w:ascii="Microsoft YaHei Light" w:eastAsia="Microsoft YaHei Light" w:hAnsi="Microsoft YaHei Light"/>
          <w:b/>
          <w:sz w:val="28"/>
          <w:szCs w:val="28"/>
        </w:rPr>
        <w:t>Task</w:t>
      </w:r>
      <w:r w:rsidR="004074B2">
        <w:rPr>
          <w:rFonts w:ascii="Microsoft YaHei Light" w:eastAsia="Microsoft YaHei Light" w:hAnsi="Microsoft YaHei Light"/>
          <w:b/>
        </w:rPr>
        <w:t xml:space="preserve"> - </w:t>
      </w:r>
      <w:r w:rsidR="004074B2" w:rsidRPr="004074B2">
        <w:rPr>
          <w:rFonts w:ascii="Microsoft YaHei Light" w:eastAsia="Microsoft YaHei Light" w:hAnsi="Microsoft YaHei Light"/>
        </w:rPr>
        <w:t>To</w:t>
      </w:r>
      <w:r w:rsidRPr="004074B2">
        <w:rPr>
          <w:rFonts w:ascii="Microsoft YaHei Light" w:eastAsia="Microsoft YaHei Light" w:hAnsi="Microsoft YaHei Light"/>
        </w:rPr>
        <w:t xml:space="preserve"> research and then create a piece of Chinese art which clearly reflects ancient Chinese culture. </w:t>
      </w:r>
      <w:r w:rsidR="004074B2" w:rsidRPr="004074B2">
        <w:rPr>
          <w:rFonts w:ascii="Microsoft YaHei Light" w:eastAsia="Microsoft YaHei Light" w:hAnsi="Microsoft YaHei Light"/>
        </w:rPr>
        <w:t>You may</w:t>
      </w:r>
      <w:r w:rsidR="00C342DE">
        <w:rPr>
          <w:rFonts w:ascii="Microsoft YaHei Light" w:eastAsia="Microsoft YaHei Light" w:hAnsi="Microsoft YaHei Light"/>
        </w:rPr>
        <w:t xml:space="preserve"> use any materials to</w:t>
      </w:r>
      <w:r w:rsidR="004074B2" w:rsidRPr="004074B2">
        <w:rPr>
          <w:rFonts w:ascii="Microsoft YaHei Light" w:eastAsia="Microsoft YaHei Light" w:hAnsi="Microsoft YaHei Light"/>
        </w:rPr>
        <w:t xml:space="preserve"> create </w:t>
      </w:r>
      <w:r w:rsidR="00C342DE">
        <w:rPr>
          <w:rFonts w:ascii="Microsoft YaHei Light" w:eastAsia="Microsoft YaHei Light" w:hAnsi="Microsoft YaHei Light"/>
        </w:rPr>
        <w:t>one</w:t>
      </w:r>
      <w:r w:rsidR="004074B2" w:rsidRPr="004074B2">
        <w:rPr>
          <w:rFonts w:ascii="Microsoft YaHei Light" w:eastAsia="Microsoft YaHei Light" w:hAnsi="Microsoft YaHei Light"/>
        </w:rPr>
        <w:t xml:space="preserve"> of the above suggestions</w:t>
      </w:r>
      <w:r w:rsidR="00C342DE">
        <w:rPr>
          <w:rFonts w:ascii="Microsoft YaHei Light" w:eastAsia="Microsoft YaHei Light" w:hAnsi="Microsoft YaHei Light"/>
        </w:rPr>
        <w:t>,</w:t>
      </w:r>
      <w:r w:rsidR="004074B2" w:rsidRPr="004074B2">
        <w:rPr>
          <w:rFonts w:ascii="Microsoft YaHei Light" w:eastAsia="Microsoft YaHei Light" w:hAnsi="Microsoft YaHei Light"/>
        </w:rPr>
        <w:t xml:space="preserve"> or </w:t>
      </w:r>
      <w:r w:rsidR="00C342DE">
        <w:rPr>
          <w:rFonts w:ascii="Microsoft YaHei Light" w:eastAsia="Microsoft YaHei Light" w:hAnsi="Microsoft YaHei Light"/>
        </w:rPr>
        <w:t xml:space="preserve">you could </w:t>
      </w:r>
      <w:r w:rsidR="004074B2" w:rsidRPr="004074B2">
        <w:rPr>
          <w:rFonts w:ascii="Microsoft YaHei Light" w:eastAsia="Microsoft YaHei Light" w:hAnsi="Microsoft YaHei Light"/>
        </w:rPr>
        <w:t xml:space="preserve">research </w:t>
      </w:r>
      <w:r w:rsidR="004074B2">
        <w:rPr>
          <w:rFonts w:ascii="Microsoft YaHei Light" w:eastAsia="Microsoft YaHei Light" w:hAnsi="Microsoft YaHei Light"/>
        </w:rPr>
        <w:t xml:space="preserve">and make </w:t>
      </w:r>
      <w:r w:rsidR="004074B2" w:rsidRPr="004074B2">
        <w:rPr>
          <w:rFonts w:ascii="Microsoft YaHei Light" w:eastAsia="Microsoft YaHei Light" w:hAnsi="Microsoft YaHei Light"/>
        </w:rPr>
        <w:t xml:space="preserve">one of your own. You must give some background information (no more than 100 words) on the origins of </w:t>
      </w:r>
      <w:r w:rsidR="004074B2">
        <w:rPr>
          <w:rFonts w:ascii="Microsoft YaHei Light" w:eastAsia="Microsoft YaHei Light" w:hAnsi="Microsoft YaHei Light"/>
        </w:rPr>
        <w:t>the type</w:t>
      </w:r>
      <w:r w:rsidR="004074B2" w:rsidRPr="004074B2">
        <w:rPr>
          <w:rFonts w:ascii="Microsoft YaHei Light" w:eastAsia="Microsoft YaHei Light" w:hAnsi="Microsoft YaHei Light"/>
        </w:rPr>
        <w:t xml:space="preserve"> of art</w:t>
      </w:r>
      <w:r w:rsidR="004074B2">
        <w:rPr>
          <w:rFonts w:ascii="Microsoft YaHei Light" w:eastAsia="Microsoft YaHei Light" w:hAnsi="Microsoft YaHei Light"/>
        </w:rPr>
        <w:t xml:space="preserve"> you have chosen</w:t>
      </w:r>
      <w:r w:rsidR="00DE3553">
        <w:rPr>
          <w:rFonts w:ascii="Microsoft YaHei Light" w:eastAsia="Microsoft YaHei Light" w:hAnsi="Microsoft YaHei Light"/>
        </w:rPr>
        <w:t xml:space="preserve"> to produce</w:t>
      </w:r>
      <w:r w:rsidR="004074B2" w:rsidRPr="004074B2">
        <w:rPr>
          <w:rFonts w:ascii="Microsoft YaHei Light" w:eastAsia="Microsoft YaHei Light" w:hAnsi="Microsoft YaHei Light"/>
        </w:rPr>
        <w:t xml:space="preserve">. You will also need to </w:t>
      </w:r>
      <w:r w:rsidR="004074B2">
        <w:rPr>
          <w:rFonts w:ascii="Microsoft YaHei Light" w:eastAsia="Microsoft YaHei Light" w:hAnsi="Microsoft YaHei Light"/>
        </w:rPr>
        <w:t>write a brief evaluation (</w:t>
      </w:r>
      <w:r w:rsidR="00C342DE">
        <w:rPr>
          <w:rFonts w:ascii="Microsoft YaHei Light" w:eastAsia="Microsoft YaHei Light" w:hAnsi="Microsoft YaHei Light"/>
        </w:rPr>
        <w:t xml:space="preserve">about </w:t>
      </w:r>
      <w:r w:rsidR="004074B2">
        <w:rPr>
          <w:rFonts w:ascii="Microsoft YaHei Light" w:eastAsia="Microsoft YaHei Light" w:hAnsi="Microsoft YaHei Light"/>
        </w:rPr>
        <w:t xml:space="preserve">100 words too) of the process you went through to create your piece of art. </w:t>
      </w:r>
      <w:r w:rsidR="00DE3553">
        <w:rPr>
          <w:rFonts w:ascii="Microsoft YaHei Light" w:eastAsia="Microsoft YaHei Light" w:hAnsi="Microsoft YaHei Light"/>
        </w:rPr>
        <w:t xml:space="preserve">If you are unable to complete or stick the project in your </w:t>
      </w:r>
      <w:r w:rsidR="00013344">
        <w:rPr>
          <w:rFonts w:ascii="Microsoft YaHei Light" w:eastAsia="Microsoft YaHei Light" w:hAnsi="Microsoft YaHei Light"/>
        </w:rPr>
        <w:t xml:space="preserve">enrichment </w:t>
      </w:r>
      <w:r w:rsidR="00DE3553">
        <w:rPr>
          <w:rFonts w:ascii="Microsoft YaHei Light" w:eastAsia="Microsoft YaHei Light" w:hAnsi="Microsoft YaHei Light"/>
        </w:rPr>
        <w:t xml:space="preserve">book, you </w:t>
      </w:r>
      <w:r w:rsidR="00013344">
        <w:rPr>
          <w:rFonts w:ascii="Microsoft YaHei Light" w:eastAsia="Microsoft YaHei Light" w:hAnsi="Microsoft YaHei Light"/>
        </w:rPr>
        <w:t>should include</w:t>
      </w:r>
      <w:r w:rsidR="00DE3553">
        <w:rPr>
          <w:rFonts w:ascii="Microsoft YaHei Light" w:eastAsia="Microsoft YaHei Light" w:hAnsi="Microsoft YaHei Light"/>
        </w:rPr>
        <w:t xml:space="preserve"> a photograph of your project and stick in it.</w:t>
      </w:r>
    </w:p>
    <w:sectPr w:rsidR="00DE3553" w:rsidRPr="004074B2" w:rsidSect="0057508A">
      <w:pgSz w:w="11906" w:h="16838"/>
      <w:pgMar w:top="567" w:right="720" w:bottom="720" w:left="720"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8B"/>
    <w:rsid w:val="00013344"/>
    <w:rsid w:val="002E3F1F"/>
    <w:rsid w:val="004074B2"/>
    <w:rsid w:val="0057508A"/>
    <w:rsid w:val="0094619E"/>
    <w:rsid w:val="00A65590"/>
    <w:rsid w:val="00A66D6A"/>
    <w:rsid w:val="00AB1CB9"/>
    <w:rsid w:val="00B45EEA"/>
    <w:rsid w:val="00BB0E51"/>
    <w:rsid w:val="00C342DE"/>
    <w:rsid w:val="00DA7E8B"/>
    <w:rsid w:val="00DE3553"/>
    <w:rsid w:val="00E7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A5B9D-1BE3-4C06-9C13-95674E7C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7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Wilson</dc:creator>
  <cp:keywords/>
  <dc:description/>
  <cp:lastModifiedBy>Diane Wilson</cp:lastModifiedBy>
  <cp:revision>2</cp:revision>
  <dcterms:created xsi:type="dcterms:W3CDTF">2019-06-05T20:20:00Z</dcterms:created>
  <dcterms:modified xsi:type="dcterms:W3CDTF">2019-06-05T20:20:00Z</dcterms:modified>
</cp:coreProperties>
</file>